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78" w:rsidRDefault="00870778" w:rsidP="00870778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Додаток </w:t>
      </w:r>
    </w:p>
    <w:p w:rsidR="00095B85" w:rsidRDefault="00095B85" w:rsidP="00870778">
      <w:pPr>
        <w:spacing w:after="0" w:line="240" w:lineRule="auto"/>
        <w:ind w:left="5812"/>
        <w:rPr>
          <w:rFonts w:eastAsia="Calibri" w:cs="Times New Roman"/>
          <w:szCs w:val="28"/>
        </w:rPr>
      </w:pPr>
    </w:p>
    <w:p w:rsidR="00870778" w:rsidRDefault="00870778" w:rsidP="00870778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ЗАТВЕРДЖЕНО</w:t>
      </w:r>
    </w:p>
    <w:p w:rsidR="00870778" w:rsidRDefault="00870778" w:rsidP="00870778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Наказ керівника апарату   </w:t>
      </w:r>
    </w:p>
    <w:p w:rsidR="00870778" w:rsidRPr="00095B85" w:rsidRDefault="00870778" w:rsidP="00870778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</w:rPr>
        <w:t xml:space="preserve">Житомирського апеляційного суду від </w:t>
      </w:r>
      <w:r w:rsidR="00095B85">
        <w:rPr>
          <w:rFonts w:eastAsia="Calibri" w:cs="Times New Roman"/>
          <w:szCs w:val="28"/>
        </w:rPr>
        <w:t>12.01.</w:t>
      </w:r>
      <w:r w:rsidR="00095B85" w:rsidRPr="00095B85">
        <w:rPr>
          <w:rFonts w:eastAsia="Calibri" w:cs="Times New Roman"/>
          <w:szCs w:val="28"/>
        </w:rPr>
        <w:t>2021р.</w:t>
      </w:r>
      <w:r w:rsidR="00095B85">
        <w:rPr>
          <w:rFonts w:eastAsia="Calibri" w:cs="Times New Roman"/>
          <w:b/>
          <w:szCs w:val="28"/>
          <w:lang w:val="ru-RU"/>
        </w:rPr>
        <w:t xml:space="preserve"> </w:t>
      </w:r>
      <w:r w:rsidR="00095B85" w:rsidRPr="00095B85">
        <w:rPr>
          <w:rFonts w:eastAsia="Calibri" w:cs="Times New Roman"/>
          <w:szCs w:val="28"/>
          <w:lang w:val="ru-RU"/>
        </w:rPr>
        <w:t xml:space="preserve">№ 4-о/д </w:t>
      </w:r>
    </w:p>
    <w:p w:rsidR="00870778" w:rsidRDefault="00870778" w:rsidP="00870778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870778" w:rsidRDefault="00870778" w:rsidP="00870778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870778" w:rsidRDefault="00870778" w:rsidP="00870778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3"/>
        <w:gridCol w:w="141"/>
        <w:gridCol w:w="7230"/>
      </w:tblGrid>
      <w:tr w:rsidR="00870778" w:rsidTr="00870778">
        <w:trPr>
          <w:trHeight w:val="987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0778" w:rsidRDefault="0087077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778" w:rsidRDefault="00870778">
            <w:pPr>
              <w:spacing w:after="0" w:line="240" w:lineRule="auto"/>
              <w:ind w:left="202"/>
              <w:rPr>
                <w:rFonts w:eastAsia="Times New Roman" w:cs="Times New Roman"/>
                <w:sz w:val="14"/>
                <w:szCs w:val="28"/>
              </w:rPr>
            </w:pPr>
          </w:p>
          <w:p w:rsidR="00870778" w:rsidRDefault="00870778" w:rsidP="00870778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Секретар судового засідання відділу організаційного забезпечення розгляду цивільних справ </w:t>
            </w:r>
            <w:r>
              <w:rPr>
                <w:rFonts w:cs="Times New Roman"/>
                <w:color w:val="000000"/>
                <w:szCs w:val="28"/>
                <w:lang w:eastAsia="uk-UA" w:bidi="uk-UA"/>
              </w:rPr>
              <w:t>Житомирського апеляційного суду, категорія «В»</w:t>
            </w:r>
          </w:p>
        </w:tc>
      </w:tr>
      <w:tr w:rsidR="00870778" w:rsidTr="00870778">
        <w:trPr>
          <w:trHeight w:val="266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0778" w:rsidRDefault="0087077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>
              <w:rPr>
                <w:rFonts w:eastAsia="Times New Roman" w:cs="Times New Roman"/>
                <w:szCs w:val="28"/>
              </w:rPr>
              <w:t>Посадові обов’язки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5F6C50">
              <w:rPr>
                <w:szCs w:val="28"/>
              </w:rPr>
              <w:t xml:space="preserve">абезпечує фіксування судового засідання технічними засобами згідно з Інструкцією про порядок фіксування судового процесу технічними засобами, веде </w:t>
            </w:r>
            <w:r>
              <w:rPr>
                <w:szCs w:val="28"/>
              </w:rPr>
              <w:t>протокол судового засідання;</w:t>
            </w:r>
          </w:p>
          <w:p w:rsidR="00870778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5F6C50">
              <w:rPr>
                <w:szCs w:val="28"/>
              </w:rPr>
              <w:t xml:space="preserve">рацює в комп’ютерній програмі </w:t>
            </w:r>
            <w:r>
              <w:rPr>
                <w:szCs w:val="28"/>
              </w:rPr>
              <w:t>«</w:t>
            </w:r>
            <w:r w:rsidRPr="005F6C50">
              <w:rPr>
                <w:szCs w:val="28"/>
              </w:rPr>
              <w:t>Д</w:t>
            </w:r>
            <w:r>
              <w:rPr>
                <w:szCs w:val="28"/>
              </w:rPr>
              <w:t>-3»</w:t>
            </w:r>
            <w:r w:rsidRPr="005F6C50">
              <w:rPr>
                <w:szCs w:val="28"/>
              </w:rPr>
              <w:t xml:space="preserve"> з правами користувача автоматизованої системи, визначеними на підставі наказу </w:t>
            </w:r>
            <w:r>
              <w:rPr>
                <w:szCs w:val="28"/>
              </w:rPr>
              <w:t>керівника апарату суду;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EF0218">
              <w:rPr>
                <w:szCs w:val="28"/>
              </w:rPr>
              <w:t xml:space="preserve">дійснює судові виклики та повідомлення </w:t>
            </w:r>
            <w:r>
              <w:rPr>
                <w:szCs w:val="28"/>
              </w:rPr>
              <w:t>по</w:t>
            </w:r>
            <w:r w:rsidRPr="00EF0218">
              <w:rPr>
                <w:szCs w:val="28"/>
              </w:rPr>
              <w:t xml:space="preserve"> справах, які знаходяться у провадженні судді. Слідкує за поверненням до суду розписок про вручення судових повісток про виклик у суд. Розписки осіб, які одержали судові повістки, а також судові повістки про виклик до суду, які повернулися у зв’язку з неврученням їх адресату, підшиває до справи. У тих випадках, коли надіслані повістки залишилися неврученими, секретар судового засідання зобов’язаний з’ясувати причини невручення, до</w:t>
            </w:r>
            <w:r w:rsidRPr="005F6C50">
              <w:rPr>
                <w:szCs w:val="28"/>
              </w:rPr>
              <w:t>повісти головуючому у справі і за його вказівкою вжити заходів до забезпечення своєчасного вручення судо</w:t>
            </w:r>
            <w:r>
              <w:rPr>
                <w:szCs w:val="28"/>
              </w:rPr>
              <w:t>вої повістки про виклик до суду;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5F6C50">
              <w:rPr>
                <w:szCs w:val="28"/>
              </w:rPr>
              <w:t>еревіряє наявність і з’ясовує причини відсутності осіб, яких викликано до суду, і доп</w:t>
            </w:r>
            <w:r>
              <w:rPr>
                <w:szCs w:val="28"/>
              </w:rPr>
              <w:t>овідає про це головуючому судді;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5F6C50">
              <w:rPr>
                <w:szCs w:val="28"/>
              </w:rPr>
              <w:t>дійснює перевірку осіб, які викликані в судове засідання, та зазначає на п</w:t>
            </w:r>
            <w:r>
              <w:rPr>
                <w:szCs w:val="28"/>
              </w:rPr>
              <w:t>овістках час перебування в суді;</w:t>
            </w:r>
          </w:p>
          <w:p w:rsidR="00870778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формує тексти судових повісток засобами Д-3 у вигляді СМС – повідомлень та направляє учасникам процесу;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на вимогу викликаних осіб до суду в</w:t>
            </w:r>
            <w:r w:rsidRPr="005F6C50">
              <w:rPr>
                <w:szCs w:val="28"/>
              </w:rPr>
              <w:t>ідмічає час явки</w:t>
            </w:r>
            <w:r>
              <w:rPr>
                <w:szCs w:val="28"/>
              </w:rPr>
              <w:t xml:space="preserve"> </w:t>
            </w:r>
            <w:r w:rsidRPr="005F6C50">
              <w:rPr>
                <w:szCs w:val="28"/>
              </w:rPr>
              <w:t>та час залишення суду, завіряє цей запис своїм підписом та від</w:t>
            </w:r>
            <w:r>
              <w:rPr>
                <w:szCs w:val="28"/>
              </w:rPr>
              <w:t>битком відповідного штампа суду, посвідчує листи – відрядження;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я</w:t>
            </w:r>
            <w:r w:rsidRPr="005F6C50">
              <w:rPr>
                <w:szCs w:val="28"/>
              </w:rPr>
              <w:t>кщо розгляд справи відкладено з призначенням на інший день, то викликаним і присутнім у судовому засіданні особам секретар судового засідання вручає відповідні повістки про виклик до суду, відбирає розписки про вручення судових повісток або оголошує про це з роз’ясненням наслідків неявки під підпис на окремому аркуші. Розписки про вручення судових повісток або вищевказаний окремий арку</w:t>
            </w:r>
            <w:r>
              <w:rPr>
                <w:szCs w:val="28"/>
              </w:rPr>
              <w:t>ш підшиває до матеріалів справи;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5F6C50">
              <w:rPr>
                <w:szCs w:val="28"/>
              </w:rPr>
              <w:t>собам, які не були присутніми в судовому засіданні, але участь яких суд визнав необхідною, повістки про виклик їх до суду секретар судового засідання надсилає не пізніше наступного робочог</w:t>
            </w:r>
            <w:r>
              <w:rPr>
                <w:szCs w:val="28"/>
              </w:rPr>
              <w:t>о дня;</w:t>
            </w:r>
          </w:p>
          <w:p w:rsidR="00870778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5F6C50">
              <w:rPr>
                <w:szCs w:val="28"/>
              </w:rPr>
              <w:t>ро відкладення розгляду справи та про день і час, на який перенесено розгляд справи, секретар судового засідання робить відмітку в журналі обліку розгляду су</w:t>
            </w:r>
            <w:r>
              <w:rPr>
                <w:szCs w:val="28"/>
              </w:rPr>
              <w:t>дових справ і матеріалів суддею;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5F6C50">
              <w:rPr>
                <w:szCs w:val="28"/>
              </w:rPr>
              <w:t xml:space="preserve">ісля розгляду справи або відкладення її на інший час </w:t>
            </w:r>
            <w:r>
              <w:rPr>
                <w:szCs w:val="28"/>
              </w:rPr>
              <w:t>вносить відомості у обліково - статистичну картку документообігу Д-3;</w:t>
            </w:r>
          </w:p>
          <w:p w:rsidR="00870778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5F6C50">
              <w:rPr>
                <w:szCs w:val="28"/>
              </w:rPr>
              <w:t>ісля кожного судового засідання надає інформацію про результати розгляду справи для внесення відповідних даних в обліково</w:t>
            </w:r>
            <w:r>
              <w:rPr>
                <w:szCs w:val="28"/>
              </w:rPr>
              <w:t xml:space="preserve"> </w:t>
            </w:r>
            <w:r w:rsidRPr="005F6C50">
              <w:rPr>
                <w:szCs w:val="28"/>
              </w:rPr>
              <w:t>- статистичну картку та ведення відповідного обліку справ, призначених до розгляду</w:t>
            </w:r>
            <w:r>
              <w:rPr>
                <w:szCs w:val="28"/>
              </w:rPr>
              <w:t>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забезпечує проведення судового засідання в режимі відео конференції;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5F6C50">
              <w:rPr>
                <w:szCs w:val="28"/>
              </w:rPr>
              <w:t xml:space="preserve"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під час </w:t>
            </w:r>
            <w:r>
              <w:rPr>
                <w:szCs w:val="28"/>
              </w:rPr>
              <w:t>розгляду справи;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о</w:t>
            </w:r>
            <w:r w:rsidRPr="005F6C50">
              <w:rPr>
                <w:szCs w:val="28"/>
              </w:rPr>
              <w:t>формлює матеріали судових справ і здійснює передачу справ до канцелярії суду згідно журналу обліку розгляду су</w:t>
            </w:r>
            <w:r>
              <w:rPr>
                <w:szCs w:val="28"/>
              </w:rPr>
              <w:t>дових справ і матеріалів суддею;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5F6C50">
              <w:rPr>
                <w:szCs w:val="28"/>
              </w:rPr>
              <w:t>а дорученням судді здійснює підготовку запитів, листів то</w:t>
            </w:r>
            <w:r>
              <w:rPr>
                <w:szCs w:val="28"/>
              </w:rPr>
              <w:t>що по справі;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5F6C50">
              <w:rPr>
                <w:szCs w:val="28"/>
              </w:rPr>
              <w:t>а дорученням судді, начальника відділу здійснює ознайомлення учасників судово</w:t>
            </w:r>
            <w:r>
              <w:rPr>
                <w:szCs w:val="28"/>
              </w:rPr>
              <w:t>го процесу з матеріалами справи;</w:t>
            </w:r>
          </w:p>
          <w:p w:rsidR="00870778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надсилає копії процесуальних документів в електронному вигляді учасникам судового процесу через систему обміну електронними документами між судом та учасником процесу;</w:t>
            </w:r>
          </w:p>
          <w:p w:rsidR="00870778" w:rsidRPr="005F6C50" w:rsidRDefault="00870778" w:rsidP="0087077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забезпечує доступність осіб з обмеженими фізичними можливостями, громадянам похилого віку та інших мало мобільних груп населення до об</w:t>
            </w:r>
            <w:r w:rsidRPr="00F90DCA">
              <w:rPr>
                <w:szCs w:val="28"/>
              </w:rPr>
              <w:t>’</w:t>
            </w:r>
            <w:r>
              <w:rPr>
                <w:szCs w:val="28"/>
              </w:rPr>
              <w:t>єктів інфраструктури суду та здійснює надання інформації та консультативні допомоги з питань, що стосуються організації розгляду справ, або  інших питань, знаходяться в межах компетенції за посадою;</w:t>
            </w:r>
          </w:p>
          <w:p w:rsidR="00870778" w:rsidRPr="005F6C50" w:rsidRDefault="00870778" w:rsidP="008707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</w:t>
            </w:r>
            <w:r w:rsidRPr="005F6C50">
              <w:rPr>
                <w:szCs w:val="28"/>
              </w:rPr>
              <w:t>иконує інші до</w:t>
            </w:r>
            <w:r>
              <w:rPr>
                <w:szCs w:val="28"/>
              </w:rPr>
              <w:t xml:space="preserve">ручення та розпорядження судді, </w:t>
            </w:r>
            <w:r w:rsidRPr="005F6C50">
              <w:rPr>
                <w:szCs w:val="28"/>
              </w:rPr>
              <w:t>начальника відділу, керівника апарату суду, що стосуються організації розгляду судових справ.</w:t>
            </w:r>
          </w:p>
          <w:p w:rsidR="00870778" w:rsidRDefault="00870778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0778" w:rsidTr="00870778">
        <w:trPr>
          <w:trHeight w:val="402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0778" w:rsidRDefault="0087077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98032C">
              <w:rPr>
                <w:rFonts w:eastAsia="Times New Roman" w:cs="Times New Roman"/>
                <w:szCs w:val="28"/>
              </w:rPr>
              <w:t>5320</w:t>
            </w:r>
            <w:r>
              <w:rPr>
                <w:rFonts w:eastAsia="Times New Roman" w:cs="Times New Roman"/>
                <w:szCs w:val="28"/>
              </w:rPr>
              <w:t xml:space="preserve"> грн.;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надбавка до посадового окладу за ранг відповідно до постанови Кабінету Міністрів України «Питання оплати праці працівників державних органів» (зі змінами) від 18.01.2017р. №15; 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надбавки, доплати, премії та компенсації (відповідно до статті 52 Закону України «Про державну службу»).</w:t>
            </w:r>
          </w:p>
        </w:tc>
      </w:tr>
      <w:tr w:rsidR="00870778" w:rsidTr="00870778">
        <w:trPr>
          <w:trHeight w:val="538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0778" w:rsidRDefault="0087077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 або до виходу на роботу основного працівника з відпустки для догляду за дитиною до досягнення нею трирічного віку.</w:t>
            </w:r>
          </w:p>
          <w:p w:rsidR="00870778" w:rsidRDefault="00870778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870778" w:rsidTr="00870778"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0778" w:rsidRDefault="0087077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cs="Times New Roman"/>
                <w:szCs w:val="28"/>
              </w:rPr>
              <w:t>коронавірусом</w:t>
            </w:r>
            <w:proofErr w:type="spellEnd"/>
            <w:r>
              <w:rPr>
                <w:rFonts w:cs="Times New Roman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</w:t>
            </w:r>
            <w:r w:rsidR="00667885">
              <w:rPr>
                <w:rFonts w:cs="Times New Roman"/>
                <w:szCs w:val="28"/>
              </w:rPr>
              <w:t>)</w:t>
            </w:r>
            <w:bookmarkStart w:id="1" w:name="_GoBack"/>
            <w:bookmarkEnd w:id="1"/>
            <w:r>
              <w:rPr>
                <w:rFonts w:cs="Times New Roman"/>
                <w:szCs w:val="28"/>
              </w:rPr>
              <w:t>;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3)</w:t>
            </w:r>
            <w:r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>
              <w:rPr>
                <w:rFonts w:cs="Times New Roman"/>
                <w:szCs w:val="28"/>
              </w:rPr>
              <w:t>компетентностей</w:t>
            </w:r>
            <w:proofErr w:type="spellEnd"/>
            <w:r>
              <w:rPr>
                <w:rFonts w:cs="Times New Roman"/>
                <w:szCs w:val="28"/>
              </w:rPr>
              <w:t>, репутації (характеристики, рекомендації, наукові публікації тощо).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Інформація для участі у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НАДС (career.gov.ua).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57345D" w:rsidRDefault="0087077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Інформація для участі у доборі приймається до 1</w:t>
            </w:r>
            <w:r w:rsidR="00095B85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:</w:t>
            </w:r>
            <w:r w:rsidR="00095B85">
              <w:rPr>
                <w:rFonts w:cs="Times New Roman"/>
                <w:szCs w:val="28"/>
              </w:rPr>
              <w:t>15</w:t>
            </w:r>
            <w:r>
              <w:rPr>
                <w:rFonts w:cs="Times New Roman"/>
                <w:szCs w:val="28"/>
              </w:rPr>
              <w:t xml:space="preserve"> год</w:t>
            </w:r>
            <w:r w:rsidR="0057345D">
              <w:rPr>
                <w:rFonts w:cs="Times New Roman"/>
                <w:szCs w:val="28"/>
              </w:rPr>
              <w:t>.</w:t>
            </w:r>
          </w:p>
          <w:p w:rsidR="00870778" w:rsidRDefault="0057345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="00095B85">
              <w:rPr>
                <w:rFonts w:cs="Times New Roman"/>
                <w:szCs w:val="28"/>
              </w:rPr>
              <w:t>15 січня 2021</w:t>
            </w:r>
            <w:r w:rsidR="00870778">
              <w:rPr>
                <w:rFonts w:cs="Times New Roman"/>
                <w:szCs w:val="28"/>
              </w:rPr>
              <w:t xml:space="preserve"> року включно. 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 дату та час проведення співбесіди з особами, які виявили бажання взяти участь у доборі, буде повідомлено  додатково.</w:t>
            </w:r>
          </w:p>
          <w:p w:rsidR="00870778" w:rsidRDefault="00870778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Адресат: Житомирський апеляційний суд, вулиця Святослава Ріхтера, 24, </w:t>
            </w:r>
            <w:proofErr w:type="spellStart"/>
            <w:r>
              <w:rPr>
                <w:rFonts w:cs="Times New Roman"/>
                <w:szCs w:val="28"/>
              </w:rPr>
              <w:t>м.Житомир</w:t>
            </w:r>
            <w:proofErr w:type="spellEnd"/>
            <w:r>
              <w:rPr>
                <w:rFonts w:cs="Times New Roman"/>
                <w:szCs w:val="28"/>
              </w:rPr>
              <w:t>, 10008</w:t>
            </w:r>
          </w:p>
        </w:tc>
      </w:tr>
      <w:tr w:rsidR="00870778" w:rsidTr="00870778"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0778" w:rsidRDefault="0087077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778" w:rsidRDefault="00870778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870778" w:rsidRDefault="00870778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Михайловська</w:t>
            </w:r>
            <w:proofErr w:type="spellEnd"/>
            <w:r>
              <w:rPr>
                <w:rFonts w:cs="Times New Roman"/>
                <w:szCs w:val="28"/>
              </w:rPr>
              <w:t xml:space="preserve"> Олена Іванівна</w:t>
            </w:r>
          </w:p>
          <w:p w:rsidR="00870778" w:rsidRDefault="00870778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870778" w:rsidRDefault="00870778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 (0412) 41-86-57</w:t>
            </w:r>
          </w:p>
          <w:p w:rsidR="00870778" w:rsidRDefault="00870778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870778" w:rsidRDefault="00870778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kadry@zta.court.gov.ua</w:t>
            </w:r>
          </w:p>
        </w:tc>
      </w:tr>
      <w:tr w:rsidR="00870778" w:rsidTr="00870778">
        <w:tc>
          <w:tcPr>
            <w:tcW w:w="10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spacing w:before="150" w:after="150" w:line="240" w:lineRule="auto"/>
              <w:ind w:right="141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Кваліфікаційні вимоги</w:t>
            </w:r>
          </w:p>
        </w:tc>
      </w:tr>
      <w:tr w:rsidR="00870778" w:rsidTr="00870778">
        <w:trPr>
          <w:trHeight w:val="88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ind w:left="142" w:right="141"/>
              <w:jc w:val="both"/>
              <w:rPr>
                <w:rFonts w:cs="Times New Roman"/>
                <w:szCs w:val="28"/>
              </w:rPr>
            </w:pPr>
            <w:r>
              <w:rPr>
                <w:rStyle w:val="rvts0"/>
                <w:szCs w:val="28"/>
              </w:rPr>
              <w:t>Вища, не нижче ступеня молодшого бакалавра або бакалавра за спеціальністю «Правознавство» або «Право»</w:t>
            </w:r>
          </w:p>
        </w:tc>
      </w:tr>
      <w:tr w:rsidR="00870778" w:rsidTr="00870778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Не потребує </w:t>
            </w:r>
          </w:p>
        </w:tc>
      </w:tr>
      <w:tr w:rsidR="00870778" w:rsidTr="00870778">
        <w:trPr>
          <w:trHeight w:val="69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778" w:rsidRDefault="00870778">
            <w:pPr>
              <w:ind w:left="14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</w:tbl>
    <w:p w:rsidR="00870778" w:rsidRDefault="00870778" w:rsidP="0087077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0778" w:rsidRDefault="00870778" w:rsidP="00870778"/>
    <w:p w:rsidR="00870778" w:rsidRDefault="00870778" w:rsidP="00870778"/>
    <w:p w:rsidR="00F76EE0" w:rsidRDefault="00F76EE0"/>
    <w:sectPr w:rsidR="00F76E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78"/>
    <w:rsid w:val="00095B85"/>
    <w:rsid w:val="001140A4"/>
    <w:rsid w:val="0027778D"/>
    <w:rsid w:val="0057345D"/>
    <w:rsid w:val="00667885"/>
    <w:rsid w:val="00870778"/>
    <w:rsid w:val="0098032C"/>
    <w:rsid w:val="00EE619E"/>
    <w:rsid w:val="00F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FB4A"/>
  <w15:docId w15:val="{3E13A42F-EDF9-47DF-85D8-AE9535EC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78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70778"/>
  </w:style>
  <w:style w:type="paragraph" w:styleId="a3">
    <w:name w:val="Balloon Text"/>
    <w:basedOn w:val="a"/>
    <w:link w:val="a4"/>
    <w:uiPriority w:val="99"/>
    <w:semiHidden/>
    <w:unhideWhenUsed/>
    <w:rsid w:val="0027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Підковенко Олена Степанівна</cp:lastModifiedBy>
  <cp:revision>3</cp:revision>
  <cp:lastPrinted>2021-01-12T09:43:00Z</cp:lastPrinted>
  <dcterms:created xsi:type="dcterms:W3CDTF">2021-01-12T09:51:00Z</dcterms:created>
  <dcterms:modified xsi:type="dcterms:W3CDTF">2021-01-12T12:44:00Z</dcterms:modified>
</cp:coreProperties>
</file>